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выставка-картин-алексея-белякова"/>
    <w:p>
      <w:pPr>
        <w:pStyle w:val="Heading3"/>
      </w:pPr>
      <w:r>
        <w:t xml:space="preserve">"Выставка картин Алексея Белякова"</w:t>
      </w:r>
    </w:p>
    <w:p>
      <w:pPr>
        <w:pStyle w:val="FirstParagraph"/>
      </w:pPr>
      <w:r>
        <w:t xml:space="preserve">03.04.2017</w:t>
      </w:r>
    </w:p>
    <w:p>
      <w:pPr>
        <w:pStyle w:val="BodyText"/>
      </w:pPr>
      <w:r>
        <w:t xml:space="preserve">Дата начала: 1 апреля</w:t>
      </w:r>
      <w:r>
        <w:br/>
      </w:r>
      <w:r>
        <w:br/>
      </w:r>
      <w:r>
        <w:t xml:space="preserve">Время начала: 18:00</w:t>
      </w:r>
      <w:r>
        <w:br/>
      </w:r>
      <w:r>
        <w:br/>
      </w:r>
      <w:r>
        <w:t xml:space="preserve">Дата окончания: 1 мая</w:t>
      </w:r>
      <w:r>
        <w:br/>
      </w:r>
      <w:r>
        <w:br/>
      </w:r>
      <w:r>
        <w:t xml:space="preserve">Время окончания: 18:00      </w:t>
      </w:r>
      <w:r>
        <w:br/>
      </w:r>
      <w:r>
        <w:br/>
      </w:r>
      <w:r>
        <w:t xml:space="preserve">Место проведения: Детская библиотека № 178 – Культурный центр А. Л. Барто, ул. Дм. Ульянова д. 24</w:t>
      </w:r>
      <w:r>
        <w:br/>
      </w:r>
      <w:r>
        <w:br/>
      </w:r>
      <w:r>
        <w:t xml:space="preserve">Алексей Беляков – художник, работающий в жанре наивного искусства. Сегодня этот жанр (одно из направлений примитивизма - стиля живописи, зародившейся в XIX веке и вмещающий в себя обдуманное упрощение картины, делающий её формы примитивными, как творчество ребенка или рисунки первобытных времен) – переживает свой расцвет. Может быть, это противовес «взрослому» творчеству, которое, увы, любит напоминать людям, каким жестоким и безрадостным может быть окружающий их мир.</w:t>
      </w:r>
      <w:r>
        <w:br/>
      </w:r>
      <w:r>
        <w:br/>
      </w:r>
      <w:r>
        <w:t xml:space="preserve">       Картины Алексея Белякова пронизаны детской непосредственностью и добротой, каждый его рисунок – это маленький мир, полный веселья и теплоты, настоящий мир детства, где возможно все, где кошка с собакой могут кататься на лыжах или плавать в лодке, где волки ездят на велосипеде с совершенно довольной улыбкой, где нет никаких хлопот и забот. Яркое и светлое, наивное искусство Алексея возвращает нас в мир детских фантазий и способно поднять настроение кому угодно.</w:t>
      </w:r>
      <w:r>
        <w:br/>
      </w:r>
      <w:r>
        <w:br/>
      </w:r>
      <w:r>
        <w:t xml:space="preserve">Адрес проведения: ул. Дмитрия Ульянова дом 24</w:t>
      </w:r>
      <w:r>
        <w:br/>
      </w:r>
      <w:r>
        <w:br/>
      </w:r>
      <w:r>
        <w:t xml:space="preserve">Проезд: м. Академическая, 3 минуты пешком от метро.</w:t>
      </w:r>
      <w:r>
        <w:br/>
      </w:r>
      <w:r>
        <w:br/>
      </w:r>
      <w:r>
        <w:t xml:space="preserve">Телефон для справок: 8(499)124-31-02</w:t>
      </w:r>
      <w:r>
        <w:br/>
      </w:r>
      <w:r>
        <w:br/>
      </w: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biblioteka99@cbsuzao.ru</w:t>
        </w:r>
      </w:hyperlink>
      <w:r>
        <w:br/>
      </w:r>
      <w:r>
        <w:br/>
      </w:r>
      <w:r>
        <w:t xml:space="preserve">Подробности по тел.: 8(916) 162-62-47</w:t>
      </w:r>
      <w:r>
        <w:br/>
      </w:r>
      <w:r>
        <w:br/>
      </w:r>
      <w:r>
        <w:t xml:space="preserve">#БиблиотекиМосквы #ДепартаментКультуры #БиблиотекаБарто #БиблиотекиЮЗАО #Выставка #АлексейБеляков #Живопись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http://cbsuzao.mos.ru/presscenter/activities-library/detail/5489292.html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489292.html" TargetMode="External" /><Relationship Type="http://schemas.openxmlformats.org/officeDocument/2006/relationships/hyperlink" Id="rId20" Target="mailto:biblioteka99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5489292.html" TargetMode="External" /><Relationship Type="http://schemas.openxmlformats.org/officeDocument/2006/relationships/hyperlink" Id="rId20" Target="mailto:biblioteka99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2024-07-24T13:25:48Z</dcterms:created>
  <dcterms:modified xsi:type="dcterms:W3CDTF">2024-07-24T13:25:48Z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